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1E4D" w14:textId="5A5A38B6" w:rsidR="00EE0E13" w:rsidRDefault="001D024F" w:rsidP="00E03F7F">
      <w:pPr>
        <w:pStyle w:val="Nagwek1"/>
      </w:pPr>
      <w:r w:rsidRPr="006252BA">
        <w:rPr>
          <w:noProof/>
          <w:sz w:val="24"/>
          <w:szCs w:val="24"/>
          <w:lang w:eastAsia="pl-PL"/>
        </w:rPr>
        <w:drawing>
          <wp:inline distT="0" distB="0" distL="0" distR="0" wp14:anchorId="523E813F" wp14:editId="3A345CEC">
            <wp:extent cx="2009775" cy="2029099"/>
            <wp:effectExtent l="0" t="0" r="0" b="9525"/>
            <wp:docPr id="612067679" name="Obraz 612067679" descr="osoba czyta z uśmiechem, łapka w górę pokazująca 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67679" name="Obraz 612067679" descr="osoba czyta z uśmiechem, łapka w górę pokazująca ok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852" cy="206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C1566" w14:textId="3952BEE5" w:rsidR="00C25B6A" w:rsidRPr="00C25B6A" w:rsidRDefault="00C25B6A" w:rsidP="00E03F7F">
      <w:pPr>
        <w:pStyle w:val="Nagwek1"/>
      </w:pPr>
      <w:r w:rsidRPr="00C25B6A">
        <w:t>O czym jest strona?</w:t>
      </w:r>
    </w:p>
    <w:p w14:paraId="5C900AF8" w14:textId="77777777" w:rsidR="0022069E" w:rsidRDefault="00C25B6A" w:rsidP="00C25B6A">
      <w:r w:rsidRPr="00C25B6A">
        <w:t>Strona internetowa Urzędu Gminy Istebna zawiera informacje o gminie i jej działalności.</w:t>
      </w:r>
      <w:r w:rsidRPr="00C25B6A">
        <w:br/>
        <w:t>Na stronie znajdziesz:</w:t>
      </w:r>
    </w:p>
    <w:p w14:paraId="222EDE95" w14:textId="77777777" w:rsidR="0022069E" w:rsidRDefault="00C25B6A" w:rsidP="0022069E">
      <w:pPr>
        <w:pStyle w:val="Akapitzlist"/>
        <w:numPr>
          <w:ilvl w:val="0"/>
          <w:numId w:val="2"/>
        </w:numPr>
      </w:pPr>
      <w:r w:rsidRPr="00C25B6A">
        <w:t>Aktualne wiadomo</w:t>
      </w:r>
      <w:r w:rsidRPr="0022069E">
        <w:rPr>
          <w:rFonts w:ascii="Aptos" w:hAnsi="Aptos" w:cs="Aptos"/>
        </w:rPr>
        <w:t>ś</w:t>
      </w:r>
      <w:r w:rsidRPr="00C25B6A">
        <w:t>ci dla mieszka</w:t>
      </w:r>
      <w:r w:rsidRPr="0022069E">
        <w:rPr>
          <w:rFonts w:ascii="Aptos" w:hAnsi="Aptos" w:cs="Aptos"/>
        </w:rPr>
        <w:t>ń</w:t>
      </w:r>
      <w:r w:rsidRPr="00C25B6A">
        <w:t>c</w:t>
      </w:r>
      <w:r w:rsidRPr="0022069E">
        <w:rPr>
          <w:rFonts w:ascii="Aptos" w:hAnsi="Aptos" w:cs="Aptos"/>
        </w:rPr>
        <w:t>ó</w:t>
      </w:r>
      <w:r w:rsidRPr="00C25B6A">
        <w:t>w i turyst</w:t>
      </w:r>
      <w:r w:rsidRPr="0022069E">
        <w:rPr>
          <w:rFonts w:ascii="Aptos" w:hAnsi="Aptos" w:cs="Aptos"/>
        </w:rPr>
        <w:t>ó</w:t>
      </w:r>
      <w:r w:rsidRPr="00C25B6A">
        <w:t>w</w:t>
      </w:r>
    </w:p>
    <w:p w14:paraId="54AB53ED" w14:textId="77777777" w:rsidR="0022069E" w:rsidRDefault="00C25B6A" w:rsidP="0022069E">
      <w:pPr>
        <w:pStyle w:val="Akapitzlist"/>
        <w:numPr>
          <w:ilvl w:val="0"/>
          <w:numId w:val="2"/>
        </w:numPr>
      </w:pPr>
      <w:r w:rsidRPr="00C25B6A">
        <w:t>Kalendarz wydarze</w:t>
      </w:r>
      <w:r w:rsidRPr="0022069E">
        <w:rPr>
          <w:rFonts w:ascii="Aptos" w:hAnsi="Aptos" w:cs="Aptos"/>
        </w:rPr>
        <w:t>ń</w:t>
      </w:r>
      <w:r w:rsidRPr="00C25B6A">
        <w:t xml:space="preserve"> i imprez</w:t>
      </w:r>
    </w:p>
    <w:p w14:paraId="0F3DFDDE" w14:textId="77777777" w:rsidR="0022069E" w:rsidRDefault="00C25B6A" w:rsidP="0022069E">
      <w:pPr>
        <w:pStyle w:val="Akapitzlist"/>
        <w:numPr>
          <w:ilvl w:val="0"/>
          <w:numId w:val="2"/>
        </w:numPr>
      </w:pPr>
      <w:r w:rsidRPr="00C25B6A">
        <w:t>Informacje o ciekawych miejscach do odwiedzenia</w:t>
      </w:r>
    </w:p>
    <w:p w14:paraId="4B73E105" w14:textId="062F1FE9" w:rsidR="0022069E" w:rsidRDefault="00C25B6A" w:rsidP="0022069E">
      <w:pPr>
        <w:pStyle w:val="Akapitzlist"/>
        <w:numPr>
          <w:ilvl w:val="0"/>
          <w:numId w:val="2"/>
        </w:numPr>
      </w:pPr>
      <w:r w:rsidRPr="00C25B6A">
        <w:t>Dane kontaktowe Urz</w:t>
      </w:r>
      <w:r w:rsidRPr="0022069E">
        <w:rPr>
          <w:rFonts w:ascii="Aptos" w:hAnsi="Aptos" w:cs="Aptos"/>
        </w:rPr>
        <w:t>ę</w:t>
      </w:r>
      <w:r w:rsidRPr="00C25B6A">
        <w:t>du Gmin</w:t>
      </w:r>
      <w:r w:rsidR="0022069E">
        <w:t>y</w:t>
      </w:r>
    </w:p>
    <w:p w14:paraId="01BDB5F6" w14:textId="5840DD3A" w:rsidR="00C25B6A" w:rsidRPr="00C25B6A" w:rsidRDefault="00C25B6A" w:rsidP="0022069E">
      <w:pPr>
        <w:pStyle w:val="Akapitzlist"/>
        <w:numPr>
          <w:ilvl w:val="0"/>
          <w:numId w:val="2"/>
        </w:numPr>
      </w:pPr>
      <w:r w:rsidRPr="00C25B6A">
        <w:t>Wyszukiwark</w:t>
      </w:r>
      <w:r w:rsidRPr="0022069E">
        <w:rPr>
          <w:rFonts w:ascii="Aptos" w:hAnsi="Aptos" w:cs="Aptos"/>
        </w:rPr>
        <w:t>ę</w:t>
      </w:r>
      <w:r w:rsidRPr="00C25B6A">
        <w:t xml:space="preserve"> u</w:t>
      </w:r>
      <w:r w:rsidRPr="0022069E">
        <w:rPr>
          <w:rFonts w:ascii="Aptos" w:hAnsi="Aptos" w:cs="Aptos"/>
        </w:rPr>
        <w:t>ł</w:t>
      </w:r>
      <w:r w:rsidRPr="00C25B6A">
        <w:t>atwiaj</w:t>
      </w:r>
      <w:r w:rsidRPr="0022069E">
        <w:rPr>
          <w:rFonts w:ascii="Aptos" w:hAnsi="Aptos" w:cs="Aptos"/>
        </w:rPr>
        <w:t>ą</w:t>
      </w:r>
      <w:r w:rsidRPr="00C25B6A">
        <w:t>c</w:t>
      </w:r>
      <w:r w:rsidRPr="0022069E">
        <w:rPr>
          <w:rFonts w:ascii="Aptos" w:hAnsi="Aptos" w:cs="Aptos"/>
        </w:rPr>
        <w:t>ą</w:t>
      </w:r>
      <w:r w:rsidRPr="00C25B6A">
        <w:t xml:space="preserve"> znalezienie informacji</w:t>
      </w:r>
    </w:p>
    <w:p w14:paraId="65FA51EA" w14:textId="77777777" w:rsidR="00C25B6A" w:rsidRPr="00C25B6A" w:rsidRDefault="00000000" w:rsidP="00C25B6A">
      <w:r>
        <w:pict w14:anchorId="0A177DDC">
          <v:rect id="_x0000_i1025" style="width:0;height:1.5pt" o:hralign="center" o:hrstd="t" o:hr="t" fillcolor="#a0a0a0" stroked="f"/>
        </w:pict>
      </w:r>
    </w:p>
    <w:p w14:paraId="4F257D03" w14:textId="77777777" w:rsidR="00C25B6A" w:rsidRPr="00C25B6A" w:rsidRDefault="00C25B6A" w:rsidP="00E03F7F">
      <w:pPr>
        <w:pStyle w:val="Nagwek2"/>
      </w:pPr>
      <w:r w:rsidRPr="00C25B6A">
        <w:t>Co możesz zrobić na stronie?</w:t>
      </w:r>
    </w:p>
    <w:p w14:paraId="012122DC" w14:textId="77777777" w:rsidR="0022069E" w:rsidRDefault="00C25B6A" w:rsidP="0022069E">
      <w:pPr>
        <w:pStyle w:val="Akapitzlist"/>
        <w:numPr>
          <w:ilvl w:val="0"/>
          <w:numId w:val="3"/>
        </w:numPr>
      </w:pPr>
      <w:r w:rsidRPr="00C25B6A">
        <w:t>Sprawdzić aktualne wydarzenia i informacje</w:t>
      </w:r>
    </w:p>
    <w:p w14:paraId="6CC8E956" w14:textId="77777777" w:rsidR="0022069E" w:rsidRDefault="00C25B6A" w:rsidP="0022069E">
      <w:pPr>
        <w:pStyle w:val="Akapitzlist"/>
        <w:numPr>
          <w:ilvl w:val="0"/>
          <w:numId w:val="3"/>
        </w:numPr>
      </w:pPr>
      <w:r w:rsidRPr="00C25B6A">
        <w:t>Skorzystać z wyszukiwarki</w:t>
      </w:r>
    </w:p>
    <w:p w14:paraId="1DF0DFEB" w14:textId="77777777" w:rsidR="0022069E" w:rsidRDefault="00C25B6A" w:rsidP="0022069E">
      <w:pPr>
        <w:pStyle w:val="Akapitzlist"/>
        <w:numPr>
          <w:ilvl w:val="0"/>
          <w:numId w:val="3"/>
        </w:numPr>
      </w:pPr>
      <w:r w:rsidRPr="00C25B6A">
        <w:t>Sprawdzić kalendarz wydarzeń</w:t>
      </w:r>
    </w:p>
    <w:p w14:paraId="6C39C85C" w14:textId="5ECA9CDE" w:rsidR="00C25B6A" w:rsidRPr="00C25B6A" w:rsidRDefault="00C25B6A" w:rsidP="0022069E">
      <w:pPr>
        <w:pStyle w:val="Akapitzlist"/>
        <w:numPr>
          <w:ilvl w:val="0"/>
          <w:numId w:val="3"/>
        </w:numPr>
      </w:pPr>
      <w:r w:rsidRPr="00C25B6A">
        <w:t>Znaleźć dane kontaktowe</w:t>
      </w:r>
    </w:p>
    <w:p w14:paraId="7FC85D51" w14:textId="77777777" w:rsidR="00C25B6A" w:rsidRPr="00C25B6A" w:rsidRDefault="00000000" w:rsidP="00C25B6A">
      <w:r>
        <w:pict w14:anchorId="4244299A">
          <v:rect id="_x0000_i1026" style="width:0;height:1.5pt" o:hralign="center" o:hrstd="t" o:hr="t" fillcolor="#a0a0a0" stroked="f"/>
        </w:pict>
      </w:r>
    </w:p>
    <w:p w14:paraId="44B0DBD8" w14:textId="77777777" w:rsidR="00C25B6A" w:rsidRPr="00C25B6A" w:rsidRDefault="00C25B6A" w:rsidP="00E03F7F">
      <w:pPr>
        <w:pStyle w:val="Nagwek2"/>
      </w:pPr>
      <w:r w:rsidRPr="00C25B6A">
        <w:t>Właściciel strony</w:t>
      </w:r>
    </w:p>
    <w:p w14:paraId="4FEECB34" w14:textId="77777777" w:rsidR="00C25B6A" w:rsidRPr="00C25B6A" w:rsidRDefault="00C25B6A" w:rsidP="00C25B6A">
      <w:r w:rsidRPr="00C25B6A">
        <w:rPr>
          <w:b/>
          <w:bCs/>
        </w:rPr>
        <w:t>Urząd Gminy Istebna</w:t>
      </w:r>
    </w:p>
    <w:p w14:paraId="16F66CA6" w14:textId="77777777" w:rsidR="00C25B6A" w:rsidRDefault="00C25B6A" w:rsidP="00C25B6A">
      <w:r w:rsidRPr="00C25B6A">
        <w:rPr>
          <w:rFonts w:ascii="Segoe UI Emoji" w:hAnsi="Segoe UI Emoji" w:cs="Segoe UI Emoji"/>
        </w:rPr>
        <w:t>📍</w:t>
      </w:r>
      <w:r w:rsidRPr="00C25B6A">
        <w:t xml:space="preserve"> </w:t>
      </w:r>
      <w:r w:rsidRPr="00C25B6A">
        <w:rPr>
          <w:rStyle w:val="Nagwek3Znak"/>
        </w:rPr>
        <w:t>Adres:</w:t>
      </w:r>
      <w:r w:rsidRPr="00C25B6A">
        <w:br/>
        <w:t>Urząd Gminy Istebna</w:t>
      </w:r>
      <w:r w:rsidRPr="00C25B6A">
        <w:br/>
        <w:t>43-470 Istebna 1000</w:t>
      </w:r>
    </w:p>
    <w:p w14:paraId="04F67E49" w14:textId="67DFEF22" w:rsidR="00EE0E13" w:rsidRPr="00C25B6A" w:rsidRDefault="00EE0E13" w:rsidP="00C25B6A">
      <w:r w:rsidRPr="006252BA">
        <w:rPr>
          <w:rFonts w:ascii="Arial" w:eastAsia="Times New Roman" w:hAnsi="Arial" w:cs="Arial"/>
          <w:noProof/>
          <w:lang w:eastAsia="pl-PL"/>
        </w:rPr>
        <w:lastRenderedPageBreak/>
        <w:drawing>
          <wp:inline distT="0" distB="0" distL="0" distR="0" wp14:anchorId="14E5DBD2" wp14:editId="512ED36A">
            <wp:extent cx="1276350" cy="1304340"/>
            <wp:effectExtent l="0" t="0" r="0" b="0"/>
            <wp:docPr id="4" name="Obraz 4" descr="Słuchawka telefo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łuchawka telefoni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76" cy="130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DF38" w14:textId="77777777" w:rsidR="00C25B6A" w:rsidRPr="00C25B6A" w:rsidRDefault="00C25B6A" w:rsidP="00C25B6A">
      <w:r w:rsidRPr="00C25B6A">
        <w:rPr>
          <w:rFonts w:ascii="Segoe UI Emoji" w:hAnsi="Segoe UI Emoji" w:cs="Segoe UI Emoji"/>
        </w:rPr>
        <w:t>📞</w:t>
      </w:r>
      <w:r w:rsidRPr="00C25B6A">
        <w:t xml:space="preserve"> </w:t>
      </w:r>
      <w:r w:rsidRPr="00C25B6A">
        <w:rPr>
          <w:b/>
          <w:bCs/>
        </w:rPr>
        <w:t>Telefon:</w:t>
      </w:r>
      <w:r w:rsidRPr="00C25B6A">
        <w:t xml:space="preserve"> 33 855 65 00</w:t>
      </w:r>
      <w:r w:rsidRPr="00C25B6A">
        <w:br/>
      </w:r>
      <w:r w:rsidRPr="00C25B6A">
        <w:rPr>
          <w:rFonts w:ascii="Segoe UI Emoji" w:hAnsi="Segoe UI Emoji" w:cs="Segoe UI Emoji"/>
        </w:rPr>
        <w:t>📧</w:t>
      </w:r>
      <w:r w:rsidRPr="00C25B6A">
        <w:t xml:space="preserve"> </w:t>
      </w:r>
      <w:r w:rsidRPr="00C25B6A">
        <w:rPr>
          <w:b/>
          <w:bCs/>
        </w:rPr>
        <w:t>E-mail:</w:t>
      </w:r>
      <w:r w:rsidRPr="00C25B6A">
        <w:t xml:space="preserve"> urząd@istebna.eu</w:t>
      </w:r>
    </w:p>
    <w:p w14:paraId="172A22B1" w14:textId="77777777" w:rsidR="00C25B6A" w:rsidRPr="00C25B6A" w:rsidRDefault="00C25B6A" w:rsidP="00C25B6A">
      <w:r w:rsidRPr="00C25B6A">
        <w:rPr>
          <w:rFonts w:ascii="Segoe UI Emoji" w:hAnsi="Segoe UI Emoji" w:cs="Segoe UI Emoji"/>
        </w:rPr>
        <w:t>🔹</w:t>
      </w:r>
      <w:r w:rsidRPr="00C25B6A">
        <w:t xml:space="preserve"> </w:t>
      </w:r>
      <w:r w:rsidRPr="00C25B6A">
        <w:rPr>
          <w:b/>
          <w:bCs/>
        </w:rPr>
        <w:t>Tłumaczenie na język migowy dostępne online</w:t>
      </w:r>
    </w:p>
    <w:p w14:paraId="46818E62" w14:textId="77777777" w:rsidR="00C25B6A" w:rsidRPr="00C25B6A" w:rsidRDefault="00000000" w:rsidP="00C25B6A">
      <w:r>
        <w:pict w14:anchorId="4BFCDA20">
          <v:rect id="_x0000_i1027" style="width:0;height:1.5pt" o:hralign="center" o:hrstd="t" o:hr="t" fillcolor="#a0a0a0" stroked="f"/>
        </w:pict>
      </w:r>
    </w:p>
    <w:p w14:paraId="73401446" w14:textId="77777777" w:rsidR="00C25B6A" w:rsidRPr="00C25B6A" w:rsidRDefault="00C25B6A" w:rsidP="00E03F7F">
      <w:pPr>
        <w:pStyle w:val="Nagwek2"/>
      </w:pPr>
      <w:r w:rsidRPr="00C25B6A">
        <w:t>Jak dojechać?</w:t>
      </w:r>
    </w:p>
    <w:p w14:paraId="7C56B6FD" w14:textId="77777777" w:rsidR="00C25B6A" w:rsidRPr="00C25B6A" w:rsidRDefault="00C25B6A" w:rsidP="00C25B6A">
      <w:r w:rsidRPr="00C25B6A">
        <w:rPr>
          <w:rFonts w:ascii="Segoe UI Emoji" w:hAnsi="Segoe UI Emoji" w:cs="Segoe UI Emoji"/>
        </w:rPr>
        <w:t>🚌</w:t>
      </w:r>
      <w:r w:rsidRPr="00C25B6A">
        <w:t xml:space="preserve"> </w:t>
      </w:r>
      <w:r w:rsidRPr="00C25B6A">
        <w:rPr>
          <w:b/>
          <w:bCs/>
        </w:rPr>
        <w:t>Najbliższy przystanek autobusowy:</w:t>
      </w:r>
      <w:r w:rsidRPr="00C25B6A">
        <w:t xml:space="preserve"> Istebna Centrum</w:t>
      </w:r>
    </w:p>
    <w:p w14:paraId="25B707F7" w14:textId="77777777" w:rsidR="00C25B6A" w:rsidRPr="00C25B6A" w:rsidRDefault="00000000" w:rsidP="00C25B6A">
      <w:r>
        <w:pict w14:anchorId="3E48EE05">
          <v:rect id="_x0000_i1028" style="width:0;height:1.5pt" o:hralign="center" o:hrstd="t" o:hr="t" fillcolor="#a0a0a0" stroked="f"/>
        </w:pict>
      </w:r>
    </w:p>
    <w:p w14:paraId="79B9528A" w14:textId="77777777" w:rsidR="00C25B6A" w:rsidRPr="00C25B6A" w:rsidRDefault="00C25B6A" w:rsidP="00E03F7F">
      <w:pPr>
        <w:pStyle w:val="Nagwek2"/>
      </w:pPr>
      <w:r w:rsidRPr="00C25B6A">
        <w:t>Godziny pracy Urzędu</w:t>
      </w:r>
    </w:p>
    <w:p w14:paraId="55A060BB" w14:textId="77777777" w:rsidR="00C25B6A" w:rsidRPr="00C25B6A" w:rsidRDefault="00C25B6A" w:rsidP="00C25B6A">
      <w:r w:rsidRPr="00C25B6A">
        <w:rPr>
          <w:rFonts w:ascii="Segoe UI Emoji" w:hAnsi="Segoe UI Emoji" w:cs="Segoe UI Emoji"/>
        </w:rPr>
        <w:t>🕖</w:t>
      </w:r>
      <w:r w:rsidRPr="00C25B6A">
        <w:t xml:space="preserve"> </w:t>
      </w:r>
      <w:r w:rsidRPr="00C25B6A">
        <w:rPr>
          <w:b/>
          <w:bCs/>
        </w:rPr>
        <w:t>Poniedziałek – Środa:</w:t>
      </w:r>
      <w:r w:rsidRPr="00C25B6A">
        <w:t xml:space="preserve"> 7:15 – 15:15</w:t>
      </w:r>
      <w:r w:rsidRPr="00C25B6A">
        <w:br/>
      </w:r>
      <w:r w:rsidRPr="00C25B6A">
        <w:rPr>
          <w:rFonts w:ascii="Segoe UI Emoji" w:hAnsi="Segoe UI Emoji" w:cs="Segoe UI Emoji"/>
        </w:rPr>
        <w:t>🕗</w:t>
      </w:r>
      <w:r w:rsidRPr="00C25B6A">
        <w:t xml:space="preserve"> </w:t>
      </w:r>
      <w:r w:rsidRPr="00C25B6A">
        <w:rPr>
          <w:b/>
          <w:bCs/>
        </w:rPr>
        <w:t>Czwartek:</w:t>
      </w:r>
      <w:r w:rsidRPr="00C25B6A">
        <w:t xml:space="preserve"> 8:00 – 18:00</w:t>
      </w:r>
      <w:r w:rsidRPr="00C25B6A">
        <w:br/>
      </w:r>
      <w:r w:rsidRPr="00C25B6A">
        <w:rPr>
          <w:rFonts w:ascii="Segoe UI Emoji" w:hAnsi="Segoe UI Emoji" w:cs="Segoe UI Emoji"/>
        </w:rPr>
        <w:t>🕙</w:t>
      </w:r>
      <w:r w:rsidRPr="00C25B6A">
        <w:t xml:space="preserve"> </w:t>
      </w:r>
      <w:r w:rsidRPr="00C25B6A">
        <w:rPr>
          <w:b/>
          <w:bCs/>
        </w:rPr>
        <w:t>Piątek:</w:t>
      </w:r>
      <w:r w:rsidRPr="00C25B6A">
        <w:t xml:space="preserve"> 8:00 – 14:00</w:t>
      </w:r>
    </w:p>
    <w:p w14:paraId="04ABD5A8" w14:textId="77777777" w:rsidR="00C25B6A" w:rsidRPr="00C25B6A" w:rsidRDefault="00000000" w:rsidP="00C25B6A">
      <w:r>
        <w:pict w14:anchorId="0EDFFAFB">
          <v:rect id="_x0000_i1029" style="width:0;height:1.5pt" o:hralign="center" o:hrstd="t" o:hr="t" fillcolor="#a0a0a0" stroked="f"/>
        </w:pict>
      </w:r>
    </w:p>
    <w:p w14:paraId="4F303AD6" w14:textId="77777777" w:rsidR="00C25B6A" w:rsidRPr="00C25B6A" w:rsidRDefault="00C25B6A" w:rsidP="00E03F7F">
      <w:pPr>
        <w:pStyle w:val="Nagwek2"/>
      </w:pPr>
      <w:r w:rsidRPr="00C25B6A">
        <w:t>Informacje dla osób z niepełnosprawnościami</w:t>
      </w:r>
    </w:p>
    <w:p w14:paraId="084E156A" w14:textId="725165F7" w:rsidR="00C25B6A" w:rsidRPr="00C25B6A" w:rsidRDefault="00C25B6A" w:rsidP="00C25B6A">
      <w:r w:rsidRPr="00C25B6A">
        <w:rPr>
          <w:rFonts w:ascii="Segoe UI Emoji" w:hAnsi="Segoe UI Emoji" w:cs="Segoe UI Emoji"/>
        </w:rPr>
        <w:t>🔗</w:t>
      </w:r>
      <w:r w:rsidRPr="00C25B6A">
        <w:t xml:space="preserve"> </w:t>
      </w:r>
      <w:hyperlink r:id="rId7" w:history="1">
        <w:r w:rsidR="001F2EA4">
          <w:rPr>
            <w:rStyle w:val="Hipercze"/>
          </w:rPr>
          <w:t>Deklaracja Dostęp</w:t>
        </w:r>
        <w:r w:rsidR="001F2EA4">
          <w:rPr>
            <w:rStyle w:val="Hipercze"/>
          </w:rPr>
          <w:t>n</w:t>
        </w:r>
        <w:r w:rsidR="001F2EA4">
          <w:rPr>
            <w:rStyle w:val="Hipercze"/>
          </w:rPr>
          <w:t xml:space="preserve">ości </w:t>
        </w:r>
      </w:hyperlink>
    </w:p>
    <w:p w14:paraId="216AAD76" w14:textId="77777777" w:rsidR="00C25B6A" w:rsidRPr="00C25B6A" w:rsidRDefault="00000000" w:rsidP="00C25B6A">
      <w:r>
        <w:pict w14:anchorId="69BD6222">
          <v:rect id="_x0000_i1030" style="width:0;height:1.5pt" o:hralign="center" o:hrstd="t" o:hr="t" fillcolor="#a0a0a0" stroked="f"/>
        </w:pict>
      </w:r>
    </w:p>
    <w:p w14:paraId="148D4C0E" w14:textId="1E3C4E6D" w:rsidR="00C25B6A" w:rsidRPr="00C25B6A" w:rsidRDefault="00C25B6A" w:rsidP="00E03F7F">
      <w:pPr>
        <w:pStyle w:val="Nagwek2"/>
      </w:pPr>
      <w:r>
        <w:t>Adres naszej strony internetowej</w:t>
      </w:r>
    </w:p>
    <w:p w14:paraId="0BAB73CE" w14:textId="1DA4B0D6" w:rsidR="00C25B6A" w:rsidRDefault="00C25B6A" w:rsidP="00C25B6A">
      <w:r w:rsidRPr="00C25B6A">
        <w:rPr>
          <w:rFonts w:ascii="Segoe UI Emoji" w:hAnsi="Segoe UI Emoji" w:cs="Segoe UI Emoji"/>
        </w:rPr>
        <w:t>🔗</w:t>
      </w:r>
      <w:r w:rsidRPr="00C25B6A">
        <w:t xml:space="preserve"> </w:t>
      </w:r>
      <w:hyperlink r:id="rId8" w:history="1">
        <w:r w:rsidR="001F2EA4">
          <w:rPr>
            <w:rStyle w:val="Hipercze"/>
          </w:rPr>
          <w:t>Strona Intern</w:t>
        </w:r>
        <w:r w:rsidR="001F2EA4">
          <w:rPr>
            <w:rStyle w:val="Hipercze"/>
          </w:rPr>
          <w:t>e</w:t>
        </w:r>
        <w:r w:rsidR="001F2EA4">
          <w:rPr>
            <w:rStyle w:val="Hipercze"/>
          </w:rPr>
          <w:t xml:space="preserve">towa Urzędu Gminy </w:t>
        </w:r>
      </w:hyperlink>
    </w:p>
    <w:p w14:paraId="6936D02D" w14:textId="5D5256E4" w:rsidR="00C25B6A" w:rsidRPr="00C25B6A" w:rsidRDefault="00C25B6A" w:rsidP="00C25B6A">
      <w:r>
        <w:rPr>
          <w:noProof/>
        </w:rPr>
        <w:lastRenderedPageBreak/>
        <w:drawing>
          <wp:inline distT="0" distB="0" distL="0" distR="0" wp14:anchorId="3ADC5972" wp14:editId="5ED9497A">
            <wp:extent cx="5760720" cy="22294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0188" w14:textId="77777777" w:rsidR="00C25B6A" w:rsidRPr="00C25B6A" w:rsidRDefault="00000000" w:rsidP="00C25B6A">
      <w:r>
        <w:pict w14:anchorId="4B865A96">
          <v:rect id="_x0000_i1031" style="width:0;height:1.5pt" o:hralign="center" o:hrstd="t" o:hr="t" fillcolor="#a0a0a0" stroked="f"/>
        </w:pict>
      </w:r>
    </w:p>
    <w:p w14:paraId="579DC4D4" w14:textId="2B734DED" w:rsidR="00C25B6A" w:rsidRPr="00C25B6A" w:rsidRDefault="00C25B6A" w:rsidP="00E03F7F">
      <w:pPr>
        <w:pStyle w:val="Nagwek3"/>
      </w:pPr>
      <w:r>
        <w:t>Adres naszego Biuletynu Informacji Publicznej</w:t>
      </w:r>
    </w:p>
    <w:p w14:paraId="5A94CDC2" w14:textId="0AC09873" w:rsidR="00C25B6A" w:rsidRPr="00C25B6A" w:rsidRDefault="00C25B6A" w:rsidP="00C25B6A">
      <w:r w:rsidRPr="00C25B6A">
        <w:rPr>
          <w:rFonts w:ascii="Segoe UI Emoji" w:hAnsi="Segoe UI Emoji" w:cs="Segoe UI Emoji"/>
        </w:rPr>
        <w:t>🔗</w:t>
      </w:r>
      <w:r w:rsidRPr="00C25B6A">
        <w:t xml:space="preserve"> </w:t>
      </w:r>
      <w:hyperlink r:id="rId10" w:history="1">
        <w:r>
          <w:rPr>
            <w:rStyle w:val="Hipercze"/>
          </w:rPr>
          <w:t>www.istebna.bip.info.pl</w:t>
        </w:r>
      </w:hyperlink>
    </w:p>
    <w:p w14:paraId="62847F16" w14:textId="2EF710F3" w:rsidR="00E05D96" w:rsidRDefault="00C25B6A">
      <w:r>
        <w:rPr>
          <w:noProof/>
        </w:rPr>
        <w:drawing>
          <wp:inline distT="0" distB="0" distL="0" distR="0" wp14:anchorId="57520E92" wp14:editId="68B0A2E3">
            <wp:extent cx="5760720" cy="2060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A22D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6985657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F8167EB" wp14:editId="627C84E6">
            <wp:extent cx="142875" cy="142875"/>
            <wp:effectExtent l="0" t="0" r="0" b="0"/>
            <wp:docPr id="1569856570" name="Obraz 1569856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2C7EF9B" id="Obraz 1928729565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5E036649" wp14:editId="4377EC97">
            <wp:extent cx="5972175" cy="5972175"/>
            <wp:effectExtent l="0" t="0" r="0" b="0"/>
            <wp:docPr id="1928729565" name="Obraz 1928729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2B6A7F4" id="Obraz 853055685" o:spid="_x0000_i1025" type="#_x0000_t75" style="width:384pt;height:384pt;visibility:visible;mso-wrap-style:square">
            <v:imagedata r:id="rId5" o:title=""/>
          </v:shape>
        </w:pict>
      </mc:Choice>
      <mc:Fallback>
        <w:drawing>
          <wp:inline distT="0" distB="0" distL="0" distR="0" wp14:anchorId="6ABC302C" wp14:editId="50910796">
            <wp:extent cx="4876800" cy="4876800"/>
            <wp:effectExtent l="0" t="0" r="0" b="0"/>
            <wp:docPr id="853055685" name="Obraz 853055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325B9"/>
    <w:multiLevelType w:val="hybridMultilevel"/>
    <w:tmpl w:val="ECF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54F6"/>
    <w:multiLevelType w:val="hybridMultilevel"/>
    <w:tmpl w:val="8D3CA354"/>
    <w:lvl w:ilvl="0" w:tplc="82AC84F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6ADD"/>
    <w:multiLevelType w:val="hybridMultilevel"/>
    <w:tmpl w:val="4D7A94A4"/>
    <w:lvl w:ilvl="0" w:tplc="2F563F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64882">
    <w:abstractNumId w:val="0"/>
  </w:num>
  <w:num w:numId="2" w16cid:durableId="2014142758">
    <w:abstractNumId w:val="2"/>
  </w:num>
  <w:num w:numId="3" w16cid:durableId="106872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6A"/>
    <w:rsid w:val="00014C63"/>
    <w:rsid w:val="001D024F"/>
    <w:rsid w:val="001F2EA4"/>
    <w:rsid w:val="0021549B"/>
    <w:rsid w:val="0022069E"/>
    <w:rsid w:val="00257C8B"/>
    <w:rsid w:val="00392416"/>
    <w:rsid w:val="004001E4"/>
    <w:rsid w:val="004F55DA"/>
    <w:rsid w:val="005A3EA9"/>
    <w:rsid w:val="005B7EBB"/>
    <w:rsid w:val="00755329"/>
    <w:rsid w:val="00803AB9"/>
    <w:rsid w:val="00806FF7"/>
    <w:rsid w:val="00854030"/>
    <w:rsid w:val="008E1450"/>
    <w:rsid w:val="00C13EC1"/>
    <w:rsid w:val="00C25B6A"/>
    <w:rsid w:val="00CA52C3"/>
    <w:rsid w:val="00D45A2C"/>
    <w:rsid w:val="00E03F7F"/>
    <w:rsid w:val="00E05D96"/>
    <w:rsid w:val="00E9183B"/>
    <w:rsid w:val="00EE0E13"/>
    <w:rsid w:val="00F1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2946"/>
  <w15:chartTrackingRefBased/>
  <w15:docId w15:val="{3B12EC93-1414-4EE2-9C29-90AFACEE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5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25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25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B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B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B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B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B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B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B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B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B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B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B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25B6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B6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2EA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ebna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tebna.eu/mieszkaniec/deklaracja-dost-pno-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jpeg"/><Relationship Id="rId11" Type="http://schemas.openxmlformats.org/officeDocument/2006/relationships/image" Target="media/image10.png"/><Relationship Id="rId5" Type="http://schemas.openxmlformats.org/officeDocument/2006/relationships/image" Target="media/image7.jpeg"/><Relationship Id="rId10" Type="http://schemas.openxmlformats.org/officeDocument/2006/relationships/hyperlink" Target="https://istebna.bip.info.pl/inde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stebel</dc:creator>
  <cp:keywords/>
  <dc:description/>
  <cp:lastModifiedBy>Wioleta Golik</cp:lastModifiedBy>
  <cp:revision>9</cp:revision>
  <dcterms:created xsi:type="dcterms:W3CDTF">2025-03-10T08:37:00Z</dcterms:created>
  <dcterms:modified xsi:type="dcterms:W3CDTF">2025-03-10T11:24:00Z</dcterms:modified>
</cp:coreProperties>
</file>